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9B" w:rsidRDefault="00B50E9B" w:rsidP="00B50E9B">
      <w:pPr>
        <w:pStyle w:val="a3"/>
        <w:shd w:val="clear" w:color="auto" w:fill="FFFFFF"/>
        <w:tabs>
          <w:tab w:val="left" w:pos="6313"/>
        </w:tabs>
        <w:spacing w:before="0" w:beforeAutospacing="0" w:after="0" w:afterAutospacing="0"/>
        <w:jc w:val="center"/>
        <w:rPr>
          <w:b/>
        </w:rPr>
      </w:pPr>
      <w:r w:rsidRPr="00B50E9B">
        <w:rPr>
          <w:b/>
        </w:rPr>
        <w:t>1 декабря – всемирный</w:t>
      </w:r>
      <w:bookmarkStart w:id="0" w:name="_GoBack"/>
      <w:bookmarkEnd w:id="0"/>
      <w:r w:rsidRPr="00B50E9B">
        <w:rPr>
          <w:b/>
        </w:rPr>
        <w:t xml:space="preserve"> день борьбы со СПИДом.</w:t>
      </w:r>
    </w:p>
    <w:p w:rsidR="00B50E9B" w:rsidRPr="00B50E9B" w:rsidRDefault="00B50E9B" w:rsidP="00B50E9B">
      <w:pPr>
        <w:pStyle w:val="a3"/>
        <w:shd w:val="clear" w:color="auto" w:fill="FFFFFF"/>
        <w:tabs>
          <w:tab w:val="left" w:pos="6313"/>
        </w:tabs>
        <w:spacing w:before="0" w:beforeAutospacing="0" w:after="0" w:afterAutospacing="0"/>
        <w:jc w:val="center"/>
        <w:rPr>
          <w:b/>
        </w:rPr>
      </w:pPr>
    </w:p>
    <w:p w:rsidR="00B50E9B" w:rsidRDefault="00B50E9B" w:rsidP="00B50E9B">
      <w:pPr>
        <w:pStyle w:val="a3"/>
        <w:shd w:val="clear" w:color="auto" w:fill="FFFFFF"/>
        <w:spacing w:before="0" w:beforeAutospacing="0" w:after="0" w:afterAutospacing="0"/>
        <w:jc w:val="both"/>
      </w:pPr>
      <w:r>
        <w:t>1 декабря во всем мире отмечается Всемирный день борьбы со СПИДом. Памятная дата приобрела статус ежегодного события в большинстве стран мира и демонстрирует международную солидарность в борьбе с эпидемией. Сегодня Всемирный день борьбы со СПИДом сохраняет свою актуальность, напоминая о том, что вопрос повышения осведомленности о ВИЧ-инфекции, искоренения стигмы и дискриминации в отношении людей, живущих с ВИЧ, по-прежнему остается критически важным.</w:t>
      </w:r>
    </w:p>
    <w:p w:rsidR="00B50E9B" w:rsidRPr="00B50E9B" w:rsidRDefault="00B50E9B" w:rsidP="00B50E9B">
      <w:pPr>
        <w:pStyle w:val="a3"/>
        <w:shd w:val="clear" w:color="auto" w:fill="FFFFFF"/>
        <w:spacing w:before="0" w:beforeAutospacing="0" w:after="0" w:afterAutospacing="0"/>
        <w:jc w:val="both"/>
      </w:pPr>
    </w:p>
    <w:p w:rsidR="00B50E9B" w:rsidRDefault="00B50E9B" w:rsidP="00B50E9B">
      <w:pPr>
        <w:pStyle w:val="a3"/>
        <w:shd w:val="clear" w:color="auto" w:fill="FFFFFF"/>
        <w:spacing w:before="0" w:beforeAutospacing="0" w:after="0" w:afterAutospacing="0"/>
        <w:jc w:val="both"/>
      </w:pPr>
      <w:r w:rsidRPr="00B50E9B">
        <w:t>Первый случай СПИДа был выявлен и описан учеными в 1981 году, а спустя два года была установлена и его причина – ВИЧ. Заболевание стало распространяться с огромной скоростью, и чтобы повысить информированность общества об опасной и неизлечимой инфекции, в 1988 году Всемирная организация здравоохранения провозгласила 1 декабря Всемирным днем борьбы со СПИДом. С тех пор во всех регионах мира проводятся мероприятия, направленные на укрепление организованных усилий по борьбе с ВИЧ-инфекцией, которые проводятся в течение нескольких дней до и после официального празднования.</w:t>
      </w:r>
    </w:p>
    <w:p w:rsidR="00B50E9B" w:rsidRDefault="00B50E9B" w:rsidP="00B50E9B">
      <w:pPr>
        <w:pStyle w:val="a3"/>
        <w:shd w:val="clear" w:color="auto" w:fill="FFFFFF"/>
        <w:spacing w:before="0" w:beforeAutospacing="0" w:after="0" w:afterAutospacing="0"/>
        <w:jc w:val="both"/>
      </w:pPr>
    </w:p>
    <w:p w:rsidR="00B50E9B" w:rsidRPr="00B50E9B" w:rsidRDefault="00B50E9B" w:rsidP="00B50E9B">
      <w:pPr>
        <w:pStyle w:val="a3"/>
        <w:shd w:val="clear" w:color="auto" w:fill="FFFFFF"/>
        <w:spacing w:before="0" w:beforeAutospacing="0" w:after="0" w:afterAutospacing="0"/>
        <w:jc w:val="both"/>
      </w:pPr>
      <w:r w:rsidRPr="00B50E9B">
        <w:t xml:space="preserve">Благодаря активной просветительской работе, сегодня сложно представить современного человека, который никогда не слышал о терминах «ВИЧ» и «СПИД». Тем не </w:t>
      </w:r>
      <w:r w:rsidR="00CC0378" w:rsidRPr="00B50E9B">
        <w:t>менее,</w:t>
      </w:r>
      <w:r w:rsidRPr="00B50E9B">
        <w:t xml:space="preserve"> среди населения бытует множество мифов и стереотипов, которые подвергают опасности многих людей. Самые популярные из них: «ВИЧ меня не коснется», «ВИЧ передается через рукопожатия, объятия, через предметы в общественных местах», «ВИЧ – это приговор». Человек, обладая недостоверной информацией, значительно подвергает себя опасности и дискриминирует людей с </w:t>
      </w:r>
      <w:proofErr w:type="gramStart"/>
      <w:r w:rsidRPr="00B50E9B">
        <w:t>ВИЧ-положительным</w:t>
      </w:r>
      <w:proofErr w:type="gramEnd"/>
      <w:r w:rsidRPr="00B50E9B">
        <w:t xml:space="preserve"> статусом.</w:t>
      </w:r>
      <w:r w:rsidRPr="00B50E9B">
        <w:br/>
      </w:r>
      <w:r w:rsidRPr="00B50E9B">
        <w:br/>
        <w:t xml:space="preserve">На сегодняшний день </w:t>
      </w:r>
      <w:r>
        <w:t>риск заражения ВИЧ присутствует у людей</w:t>
      </w:r>
      <w:r w:rsidRPr="00B50E9B">
        <w:t xml:space="preserve"> независимо от возраста, социального статуса, уровня материального достатка, религии. Риску подвержены все, кто ведет небезопасный образ жизни. Самым распространенным способом заражения является половой путь. Но инфицирования ВИЧ можно избежать. Проведение Всемирного дня борьбы со СПИДом дает возможность еще раз поговорить о заболевании и усилить борьбу с ним, а также </w:t>
      </w:r>
      <w:r w:rsidR="00CC0378">
        <w:t>вспомнить</w:t>
      </w:r>
      <w:r w:rsidRPr="00B50E9B">
        <w:t xml:space="preserve"> о толерантности и заботе </w:t>
      </w:r>
      <w:proofErr w:type="gramStart"/>
      <w:r w:rsidRPr="00B50E9B">
        <w:t>к</w:t>
      </w:r>
      <w:proofErr w:type="gramEnd"/>
      <w:r w:rsidRPr="00B50E9B">
        <w:t xml:space="preserve"> ВИЧ-инфицированным и узнать больше об их проблемах.</w:t>
      </w:r>
    </w:p>
    <w:p w:rsidR="00CC0378" w:rsidRPr="00CC0378" w:rsidRDefault="00CC0378" w:rsidP="00CC0378">
      <w:pPr>
        <w:pStyle w:val="a3"/>
        <w:shd w:val="clear" w:color="auto" w:fill="FFFFFF"/>
        <w:spacing w:after="0"/>
        <w:jc w:val="both"/>
        <w:rPr>
          <w:u w:val="single"/>
        </w:rPr>
      </w:pPr>
      <w:r w:rsidRPr="00CC0378">
        <w:rPr>
          <w:u w:val="single"/>
        </w:rPr>
        <w:t>Почему важно регулярно проходить тестирование на ВИЧ</w:t>
      </w:r>
      <w:r>
        <w:rPr>
          <w:rFonts w:ascii="Calibri" w:hAnsi="Calibri" w:cs="Calibri"/>
          <w:u w:val="single"/>
        </w:rPr>
        <w:t>?</w:t>
      </w:r>
    </w:p>
    <w:p w:rsidR="00CC0378" w:rsidRPr="00CC0378" w:rsidRDefault="00CC0378" w:rsidP="00CC0378">
      <w:pPr>
        <w:pStyle w:val="a3"/>
        <w:shd w:val="clear" w:color="auto" w:fill="FFFFFF"/>
        <w:spacing w:after="0"/>
        <w:jc w:val="both"/>
      </w:pPr>
      <w:r w:rsidRPr="00CC0378">
        <w:t>Зная результат обследования, вы избавитесь от неопределенности, связанной с тревожными размышлениями о том, что у вас может быть ВИЧ-инфекция, но вы не знаете об этом.</w:t>
      </w:r>
    </w:p>
    <w:p w:rsidR="00CC0378" w:rsidRPr="00CC0378" w:rsidRDefault="00CC0378" w:rsidP="00CC0378">
      <w:pPr>
        <w:pStyle w:val="a3"/>
        <w:shd w:val="clear" w:color="auto" w:fill="FFFFFF"/>
        <w:spacing w:after="0"/>
        <w:jc w:val="both"/>
      </w:pPr>
      <w:r w:rsidRPr="00CC0378">
        <w:t>Также, в случае инфицирования, вовремя начатое лечение поможет поддерживать иммунную систему в «рабочем» состоянии, предупредит развитие оппортунистических инфекций и позволит сохранить качество жизни.</w:t>
      </w:r>
    </w:p>
    <w:p w:rsidR="00CC0378" w:rsidRPr="00CC0378" w:rsidRDefault="00CC0378" w:rsidP="00CC0378">
      <w:pPr>
        <w:pStyle w:val="a3"/>
        <w:shd w:val="clear" w:color="auto" w:fill="FFFFFF"/>
        <w:spacing w:after="0"/>
        <w:jc w:val="both"/>
        <w:rPr>
          <w:u w:val="single"/>
        </w:rPr>
      </w:pPr>
      <w:r w:rsidRPr="00CC0378">
        <w:rPr>
          <w:u w:val="single"/>
        </w:rPr>
        <w:t>Пройти тест на ВИЧ необходимо, если:</w:t>
      </w:r>
    </w:p>
    <w:p w:rsidR="00CC0378" w:rsidRDefault="00CC0378" w:rsidP="00CC0378">
      <w:pPr>
        <w:pStyle w:val="a3"/>
        <w:shd w:val="clear" w:color="auto" w:fill="FFFFFF"/>
        <w:spacing w:after="0" w:afterAutospacing="0"/>
        <w:jc w:val="both"/>
      </w:pPr>
      <w:r w:rsidRPr="00CC0378">
        <w:t>- был хоть один незащищенный сексуальный контакт с партнером, чей ВИЧ-статус вам не известен;</w:t>
      </w:r>
    </w:p>
    <w:p w:rsidR="00CC0378" w:rsidRPr="00CC0378" w:rsidRDefault="00CC0378" w:rsidP="00CC0378">
      <w:pPr>
        <w:pStyle w:val="a3"/>
        <w:shd w:val="clear" w:color="auto" w:fill="FFFFFF"/>
        <w:spacing w:after="0" w:afterAutospacing="0"/>
        <w:jc w:val="both"/>
      </w:pPr>
      <w:r w:rsidRPr="00CC0378">
        <w:t>- имелся опыт употребления инъекционных наркотиков;</w:t>
      </w:r>
    </w:p>
    <w:p w:rsidR="00CC0378" w:rsidRPr="00CC0378" w:rsidRDefault="00CC0378" w:rsidP="00CC0378">
      <w:pPr>
        <w:pStyle w:val="a3"/>
        <w:shd w:val="clear" w:color="auto" w:fill="FFFFFF"/>
        <w:spacing w:after="0" w:afterAutospacing="0"/>
        <w:jc w:val="both"/>
      </w:pPr>
      <w:r w:rsidRPr="00CC0378">
        <w:t>- сделали татуировку или пирсинг;</w:t>
      </w:r>
    </w:p>
    <w:p w:rsidR="00CC0378" w:rsidRPr="00CC0378" w:rsidRDefault="00CC0378" w:rsidP="00CC0378">
      <w:pPr>
        <w:pStyle w:val="a3"/>
        <w:shd w:val="clear" w:color="auto" w:fill="FFFFFF"/>
        <w:spacing w:after="0" w:afterAutospacing="0"/>
        <w:jc w:val="both"/>
      </w:pPr>
      <w:r w:rsidRPr="00CC0378">
        <w:t>- планируете стать родителями;</w:t>
      </w:r>
    </w:p>
    <w:p w:rsidR="008A6D7C" w:rsidRPr="00CC0378" w:rsidRDefault="00CC0378" w:rsidP="00CC0378">
      <w:pPr>
        <w:pStyle w:val="a3"/>
        <w:shd w:val="clear" w:color="auto" w:fill="FFFFFF"/>
        <w:spacing w:before="0" w:beforeAutospacing="0" w:after="0" w:afterAutospacing="0"/>
        <w:jc w:val="both"/>
        <w:rPr>
          <w:shd w:val="clear" w:color="auto" w:fill="FFFFFF"/>
        </w:rPr>
      </w:pPr>
      <w:r w:rsidRPr="00CC0378">
        <w:t xml:space="preserve">- хотите быть уверенным в состоянии своего здоровья и здоровья </w:t>
      </w:r>
      <w:proofErr w:type="gramStart"/>
      <w:r w:rsidRPr="00CC0378">
        <w:t>ваших</w:t>
      </w:r>
      <w:proofErr w:type="gramEnd"/>
      <w:r w:rsidRPr="00CC0378">
        <w:t xml:space="preserve"> близких.</w:t>
      </w:r>
    </w:p>
    <w:sectPr w:rsidR="008A6D7C" w:rsidRPr="00CC0378" w:rsidSect="00B50E9B">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9B"/>
    <w:rsid w:val="000341BE"/>
    <w:rsid w:val="000810C7"/>
    <w:rsid w:val="004124B9"/>
    <w:rsid w:val="00610F05"/>
    <w:rsid w:val="008A6D7C"/>
    <w:rsid w:val="00B50E9B"/>
    <w:rsid w:val="00CC0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0E9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A6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0E9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A6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B2007-9938-4011-9726-5FBB3E3A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2023-11-15T05:16:00Z</cp:lastPrinted>
  <dcterms:created xsi:type="dcterms:W3CDTF">2022-11-18T05:04:00Z</dcterms:created>
  <dcterms:modified xsi:type="dcterms:W3CDTF">2023-11-15T05:16:00Z</dcterms:modified>
</cp:coreProperties>
</file>